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2C" w:rsidRPr="00525A2C" w:rsidRDefault="00525A2C" w:rsidP="00525A2C">
      <w:pPr>
        <w:spacing w:after="0" w:line="240" w:lineRule="auto"/>
        <w:ind w:right="-6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525A2C" w:rsidRPr="00525A2C" w:rsidRDefault="00525A2C" w:rsidP="00525A2C">
      <w:pPr>
        <w:spacing w:after="0" w:line="240" w:lineRule="auto"/>
        <w:ind w:right="-6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525A2C" w:rsidRPr="00525A2C" w:rsidRDefault="00525A2C" w:rsidP="00525A2C">
      <w:pPr>
        <w:spacing w:after="0" w:line="240" w:lineRule="auto"/>
        <w:ind w:right="-6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 №152-ФЗ «О персональных данных»; </w:t>
      </w:r>
    </w:p>
    <w:p w:rsidR="00525A2C" w:rsidRPr="00525A2C" w:rsidRDefault="00525A2C" w:rsidP="00525A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2C">
        <w:rPr>
          <w:rFonts w:ascii="Times New Roman" w:eastAsia="Calibri" w:hAnsi="Times New Roman" w:cs="Times New Roman"/>
          <w:sz w:val="28"/>
          <w:szCs w:val="28"/>
        </w:rPr>
        <w:t>Федеральным законом от 30.12.2006 №271-ФЗ «О розничных рынках и о внесении изменений в Трудовой кодекс Российской Федерации»;</w:t>
      </w:r>
    </w:p>
    <w:p w:rsidR="00525A2C" w:rsidRPr="00525A2C" w:rsidRDefault="00525A2C" w:rsidP="00525A2C">
      <w:pPr>
        <w:spacing w:after="0" w:line="240" w:lineRule="auto"/>
        <w:ind w:right="-6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№210-ФЗ;</w:t>
      </w:r>
    </w:p>
    <w:p w:rsidR="00525A2C" w:rsidRPr="00525A2C" w:rsidRDefault="00525A2C" w:rsidP="00525A2C">
      <w:pPr>
        <w:spacing w:after="0" w:line="240" w:lineRule="auto"/>
        <w:ind w:right="-6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06.04.2011 №63-ФЗ «Об электронной подписи»;</w:t>
      </w:r>
    </w:p>
    <w:p w:rsidR="00525A2C" w:rsidRPr="00525A2C" w:rsidRDefault="00525A2C" w:rsidP="00525A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2C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10.03.2007 №148 «Об утверждении Правил выдачи разрешений на право организации розничного рынка»;</w:t>
      </w:r>
    </w:p>
    <w:p w:rsidR="00525A2C" w:rsidRPr="00525A2C" w:rsidRDefault="00525A2C" w:rsidP="00525A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2C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25A2C" w:rsidRPr="00525A2C" w:rsidRDefault="00525A2C" w:rsidP="00525A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2C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525A2C" w:rsidRPr="00525A2C" w:rsidRDefault="00525A2C" w:rsidP="00525A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2C">
        <w:rPr>
          <w:rFonts w:ascii="Times New Roman" w:eastAsia="Calibri" w:hAnsi="Times New Roman" w:cs="Times New Roman"/>
          <w:sz w:val="28"/>
          <w:szCs w:val="28"/>
        </w:rPr>
        <w:t>законом Алтайского края от 10.04.2007 №32-ЗС «Об организации и деятельности розничных рынков в Алтайском крае»;</w:t>
      </w:r>
    </w:p>
    <w:p w:rsidR="00525A2C" w:rsidRPr="00525A2C" w:rsidRDefault="00525A2C" w:rsidP="00525A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2C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Алтайского края от 08.05.2007 №195 «Об основных требованиях к торговым местам и размерам площади рынков на территории Алтайского края»;</w:t>
      </w:r>
    </w:p>
    <w:p w:rsidR="00525A2C" w:rsidRPr="00525A2C" w:rsidRDefault="00525A2C" w:rsidP="00525A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2C">
        <w:rPr>
          <w:rFonts w:ascii="Times New Roman" w:eastAsia="Calibri" w:hAnsi="Times New Roman" w:cs="Times New Roman"/>
          <w:sz w:val="28"/>
          <w:szCs w:val="28"/>
        </w:rPr>
        <w:t xml:space="preserve">распоряжением Администрации Алтайского края от 22.12.2014 </w:t>
      </w:r>
      <w:r w:rsidRPr="00525A2C">
        <w:rPr>
          <w:rFonts w:ascii="Times New Roman" w:eastAsia="Calibri" w:hAnsi="Times New Roman" w:cs="Times New Roman"/>
          <w:sz w:val="28"/>
          <w:szCs w:val="28"/>
        </w:rPr>
        <w:br/>
        <w:t>№438-р «Об утверждении плана организации рынков на территории Алтайского края»;</w:t>
      </w:r>
    </w:p>
    <w:p w:rsidR="00525A2C" w:rsidRPr="00525A2C" w:rsidRDefault="00525A2C" w:rsidP="00525A2C">
      <w:pPr>
        <w:spacing w:after="0" w:line="240" w:lineRule="auto"/>
        <w:ind w:right="-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округа - города Барнаула Алтайского края, принятым решением Барнаульской городской Думы от 28.02.2018 №71; </w:t>
      </w:r>
    </w:p>
    <w:p w:rsidR="00525A2C" w:rsidRPr="00525A2C" w:rsidRDefault="00525A2C" w:rsidP="00525A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2C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от 09.08.2016 №1602                     «Об утверждении Положения о комитете по развитию предпринимательства, потребительскому рынку и вопросам труда администрации города Барнаула».</w:t>
      </w:r>
    </w:p>
    <w:p w:rsidR="00652A2E" w:rsidRDefault="00652A2E">
      <w:bookmarkStart w:id="0" w:name="_GoBack"/>
      <w:bookmarkEnd w:id="0"/>
    </w:p>
    <w:sectPr w:rsidR="0065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04"/>
    <w:rsid w:val="00525A2C"/>
    <w:rsid w:val="00652A2E"/>
    <w:rsid w:val="00D9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Архипова</dc:creator>
  <cp:keywords/>
  <dc:description/>
  <cp:lastModifiedBy>Елена В. Архипова</cp:lastModifiedBy>
  <cp:revision>2</cp:revision>
  <dcterms:created xsi:type="dcterms:W3CDTF">2020-02-14T07:37:00Z</dcterms:created>
  <dcterms:modified xsi:type="dcterms:W3CDTF">2020-02-14T07:37:00Z</dcterms:modified>
</cp:coreProperties>
</file>