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E3" w:rsidRDefault="007757CC" w:rsidP="00091D1F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4AE3" w:rsidRDefault="00E702FE" w:rsidP="00091D1F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6DA8" w:rsidRPr="00D16F11">
        <w:rPr>
          <w:rFonts w:ascii="Times New Roman" w:hAnsi="Times New Roman" w:cs="Times New Roman"/>
          <w:sz w:val="28"/>
          <w:szCs w:val="28"/>
        </w:rPr>
        <w:t xml:space="preserve"> </w:t>
      </w:r>
      <w:r w:rsidR="00091D1F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7F6DA8" w:rsidRPr="00D16F11" w:rsidRDefault="001E047C" w:rsidP="00091D1F">
      <w:pPr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091D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F6DA8" w:rsidRPr="00D16F11">
        <w:rPr>
          <w:rFonts w:ascii="Times New Roman" w:hAnsi="Times New Roman" w:cs="Times New Roman"/>
          <w:sz w:val="28"/>
          <w:szCs w:val="28"/>
        </w:rPr>
        <w:t>__ №_</w:t>
      </w:r>
      <w:r w:rsidR="00091D1F">
        <w:rPr>
          <w:rFonts w:ascii="Times New Roman" w:hAnsi="Times New Roman" w:cs="Times New Roman"/>
          <w:sz w:val="28"/>
          <w:szCs w:val="28"/>
        </w:rPr>
        <w:t>_</w:t>
      </w:r>
      <w:r w:rsidR="007F6DA8" w:rsidRPr="00D16F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6DA8" w:rsidRPr="000C498C" w:rsidRDefault="007F6DA8" w:rsidP="00D1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53" w:rsidRPr="000C498C" w:rsidRDefault="00336753" w:rsidP="007F6DA8">
      <w:pPr>
        <w:spacing w:after="0"/>
        <w:jc w:val="center"/>
        <w:rPr>
          <w:rFonts w:ascii="Times New Roman" w:hAnsi="Times New Roman" w:cs="Times New Roman"/>
        </w:rPr>
      </w:pPr>
    </w:p>
    <w:p w:rsidR="007F6DA8" w:rsidRPr="00D16F11" w:rsidRDefault="007F6DA8" w:rsidP="007F6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7F6DA8" w:rsidRPr="00D16F11" w:rsidRDefault="007F6DA8" w:rsidP="00E16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</w:p>
    <w:p w:rsidR="00E702FE" w:rsidRDefault="007F6DA8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расходов бюджета за 201</w:t>
      </w:r>
      <w:r w:rsidR="003B78C3">
        <w:rPr>
          <w:rFonts w:ascii="Times New Roman" w:hAnsi="Times New Roman" w:cs="Times New Roman"/>
          <w:sz w:val="28"/>
          <w:szCs w:val="28"/>
        </w:rPr>
        <w:t>8</w:t>
      </w:r>
      <w:r w:rsidR="00E702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DA8" w:rsidRPr="00D16F11" w:rsidRDefault="00E702FE" w:rsidP="00E702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E17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F6DA8" w:rsidRPr="00D16F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6DA8" w:rsidRPr="00D16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6DA8" w:rsidRPr="00D16F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F6DA8" w:rsidRPr="00D16F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425"/>
        <w:gridCol w:w="426"/>
        <w:gridCol w:w="425"/>
        <w:gridCol w:w="425"/>
        <w:gridCol w:w="425"/>
        <w:gridCol w:w="851"/>
        <w:gridCol w:w="567"/>
        <w:gridCol w:w="1134"/>
        <w:gridCol w:w="1417"/>
        <w:gridCol w:w="709"/>
      </w:tblGrid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D1AA4" w:rsidRPr="000B7248" w:rsidRDefault="000B7248" w:rsidP="00A016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C85309" w:rsidP="00782F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ГРБС*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C853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</w:t>
            </w:r>
            <w:r w:rsidR="00C8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-дел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D1AA4" w:rsidRPr="004D1AA4" w:rsidRDefault="00F45188" w:rsidP="00C853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C8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од-раз-дел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782FE2" w:rsidRDefault="00782FE2" w:rsidP="00782F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D1AA4" w:rsidRPr="004D1AA4" w:rsidRDefault="004D1AA4" w:rsidP="00782F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r w:rsidR="00C8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елевая статья расходов</w:t>
            </w:r>
          </w:p>
          <w:p w:rsidR="004D1AA4" w:rsidRPr="004D1AA4" w:rsidRDefault="004D1AA4" w:rsidP="0078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C853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C8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 </w:t>
            </w:r>
            <w:proofErr w:type="spellStart"/>
            <w:proofErr w:type="gramStart"/>
            <w:r w:rsidR="00C8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1AA4" w:rsidRPr="004D1AA4" w:rsidRDefault="004D1AA4" w:rsidP="000C24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2018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1AA4" w:rsidRPr="004D1AA4" w:rsidRDefault="004D1AA4" w:rsidP="000C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на 01.01.2019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A016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4D1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</w:p>
        </w:tc>
      </w:tr>
      <w:tr w:rsidR="004D1AA4" w:rsidRPr="004D1AA4" w:rsidTr="00C85309">
        <w:trPr>
          <w:trHeight w:val="195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4D1AA4" w:rsidRPr="004D1AA4" w:rsidTr="00C85309">
        <w:trPr>
          <w:trHeight w:val="3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6777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80965,4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C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65173,2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80,5</w:t>
            </w:r>
          </w:p>
        </w:tc>
      </w:tr>
      <w:tr w:rsidR="004D1AA4" w:rsidRPr="004D1AA4" w:rsidTr="00C85309">
        <w:trPr>
          <w:trHeight w:val="173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78351,2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65173,2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2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42870,6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0C498C">
        <w:trPr>
          <w:trHeight w:val="54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0C498C">
        <w:trPr>
          <w:trHeight w:val="79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C498C" w:rsidRPr="004D1AA4" w:rsidTr="000C498C">
        <w:trPr>
          <w:trHeight w:val="131"/>
        </w:trPr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98C" w:rsidRPr="000C498C" w:rsidRDefault="000C498C" w:rsidP="000C4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*ГРБС – главный распорядитель средств бюджета города</w:t>
            </w:r>
          </w:p>
        </w:tc>
      </w:tr>
      <w:tr w:rsidR="004D1AA4" w:rsidRPr="004D1AA4" w:rsidTr="000C498C">
        <w:trPr>
          <w:trHeight w:val="130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39727,2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39440,3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39727,2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39727,2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39440,3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38819,2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38571,6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38819,2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38571,6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6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25274,1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22302,6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290057">
        <w:trPr>
          <w:trHeight w:val="56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2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15081,0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15081,0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15081,0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15081,0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290057">
        <w:trPr>
          <w:trHeight w:val="346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290057">
        <w:trPr>
          <w:trHeight w:val="4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29005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государственного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0C24BB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2631307,1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2603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138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22459,2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21555,0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21555,0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7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4D1AA4" w:rsidRPr="004D1AA4" w:rsidTr="00C85309">
        <w:trPr>
          <w:trHeight w:val="6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4D1AA4" w:rsidRPr="004D1AA4" w:rsidTr="00C85309">
        <w:trPr>
          <w:trHeight w:val="5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67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4D1AA4" w:rsidRPr="004D1AA4" w:rsidTr="00C85309">
        <w:trPr>
          <w:trHeight w:val="6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67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3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17911,5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C498C" w:rsidRPr="004D1AA4" w:rsidTr="00C85309">
        <w:trPr>
          <w:trHeight w:val="377"/>
        </w:trPr>
        <w:tc>
          <w:tcPr>
            <w:tcW w:w="3544" w:type="dxa"/>
            <w:shd w:val="clear" w:color="auto" w:fill="auto"/>
          </w:tcPr>
          <w:p w:rsidR="000C498C" w:rsidRDefault="000C498C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  <w:p w:rsidR="00290057" w:rsidRPr="004D1AA4" w:rsidRDefault="00290057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казенными учреждениями, органами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6711,8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4D1AA4" w:rsidRPr="004D1AA4" w:rsidTr="00C85309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11090,7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11084,7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290057">
        <w:trPr>
          <w:trHeight w:val="128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0C24BB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2276325,6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2252837,4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2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4D1AA4" w:rsidRPr="004D1AA4" w:rsidTr="00C85309">
        <w:trPr>
          <w:trHeight w:val="9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C85309">
        <w:trPr>
          <w:trHeight w:val="5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14085,1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290057">
        <w:trPr>
          <w:trHeight w:val="17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0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296126,2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7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299200,4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294369,7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299200,4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294369,7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0C498C" w:rsidRPr="004D1AA4" w:rsidTr="00C85309">
        <w:trPr>
          <w:trHeight w:val="270"/>
        </w:trPr>
        <w:tc>
          <w:tcPr>
            <w:tcW w:w="3544" w:type="dxa"/>
            <w:shd w:val="clear" w:color="auto" w:fill="auto"/>
          </w:tcPr>
          <w:p w:rsidR="000C498C" w:rsidRPr="004D1AA4" w:rsidRDefault="000C498C" w:rsidP="000C4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дорожному хозяйству,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19594,4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городского пассажирского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114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139926,2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1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остановочных пунктов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Р8000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Р8000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6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Р8000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39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139428,6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136347,3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139428,6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136347,3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6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Р9000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139428,6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136347,3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D1AA4" w:rsidRPr="004D1AA4" w:rsidTr="00290057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9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1852467,3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1841643,5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8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1783549,4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1777893,6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1783549,4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1777893,6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28354A">
        <w:trPr>
          <w:trHeight w:val="17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178674,9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E710B8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421738,6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419937,7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9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421738,6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419937,7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421738,6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419937,7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83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E710B8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8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возмещение затрат по переносу, переустройству инженерных коммуникаций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12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3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дорожно-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благоустроительного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комплекса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E710B8">
        <w:trPr>
          <w:trHeight w:val="1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оборудованию пешеходных и транспортных коммуникаций вблизи социально значимых объектов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286084,2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121987,3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121987,3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121987,3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E710B8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C498C" w:rsidRPr="004D1AA4" w:rsidTr="000C498C">
        <w:trPr>
          <w:trHeight w:val="272"/>
        </w:trPr>
        <w:tc>
          <w:tcPr>
            <w:tcW w:w="3544" w:type="dxa"/>
            <w:shd w:val="clear" w:color="auto" w:fill="auto"/>
          </w:tcPr>
          <w:p w:rsidR="000C498C" w:rsidRPr="004D1AA4" w:rsidRDefault="000C498C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0C498C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0C498C">
        <w:trPr>
          <w:trHeight w:val="38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D1AA4" w:rsidRPr="004D1AA4" w:rsidTr="00C85309">
        <w:trPr>
          <w:trHeight w:val="6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4D1AA4" w:rsidRPr="004D1AA4" w:rsidTr="00C85309">
        <w:trPr>
          <w:trHeight w:val="51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1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инвестиционных проектов на условиях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0C498C">
        <w:trPr>
          <w:trHeight w:val="62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321328,3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317659,2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321328,3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0C498C">
        <w:trPr>
          <w:trHeight w:val="79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133344,5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133344,5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Озеленение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74620,9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73460,4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74620,9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73460,4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74620,9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73460,4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27977,5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27977,5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6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27977,5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6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119156,8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освещению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C498C" w:rsidRPr="004D1AA4" w:rsidTr="0028354A">
        <w:trPr>
          <w:trHeight w:val="130"/>
        </w:trPr>
        <w:tc>
          <w:tcPr>
            <w:tcW w:w="3544" w:type="dxa"/>
            <w:shd w:val="clear" w:color="auto" w:fill="auto"/>
          </w:tcPr>
          <w:p w:rsidR="000C498C" w:rsidRPr="004D1AA4" w:rsidRDefault="000C498C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67592,3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66078,0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0C498C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«Формирование современной городской среды города Барнаула» на 2018-2022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66078,0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реализацию мероприятий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28354A">
        <w:trPr>
          <w:trHeight w:val="4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94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</w:tr>
      <w:tr w:rsidR="004D1AA4" w:rsidRPr="004D1AA4" w:rsidTr="00C85309">
        <w:trPr>
          <w:trHeight w:val="4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10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7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1B5B8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B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4121,4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4D1AA4" w:rsidRPr="004D1AA4" w:rsidTr="00C85309">
        <w:trPr>
          <w:trHeight w:val="6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8354A" w:rsidRPr="004D1AA4" w:rsidTr="00C85309">
        <w:trPr>
          <w:trHeight w:val="525"/>
        </w:trPr>
        <w:tc>
          <w:tcPr>
            <w:tcW w:w="3544" w:type="dxa"/>
            <w:shd w:val="clear" w:color="auto" w:fill="auto"/>
          </w:tcPr>
          <w:p w:rsidR="0028354A" w:rsidRPr="004D1AA4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0C24BB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28354A">
        <w:trPr>
          <w:trHeight w:val="8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94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3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8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9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61CA6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5551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20976,8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20565,2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5551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510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5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8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4D1AA4" w:rsidRPr="004D1AA4" w:rsidTr="00C85309">
        <w:trPr>
          <w:trHeight w:val="58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31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0C498C">
        <w:trPr>
          <w:trHeight w:val="3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4D1AA4" w:rsidRPr="004D1AA4" w:rsidTr="00C85309">
        <w:trPr>
          <w:trHeight w:val="57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34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3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85510,7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61CA6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F571B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60268,4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57830,7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571B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1B4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60268,4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9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68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45908,6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45908,6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6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21987,8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20378,6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20378,6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4D1AA4" w:rsidRPr="004D1AA4" w:rsidTr="000C498C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4D1AA4" w:rsidRPr="004D1AA4" w:rsidTr="0028354A">
        <w:trPr>
          <w:trHeight w:val="12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4D1AA4" w:rsidRPr="004D1AA4" w:rsidTr="000C498C">
        <w:trPr>
          <w:trHeight w:val="49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0C498C">
        <w:trPr>
          <w:trHeight w:val="65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0C498C">
        <w:trPr>
          <w:trHeight w:val="6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4D1AA4" w:rsidRPr="004D1AA4" w:rsidTr="00C85309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4D1AA4" w:rsidRPr="004D1AA4" w:rsidTr="00C85309">
        <w:trPr>
          <w:trHeight w:val="7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4D1AA4" w:rsidRPr="004D1AA4" w:rsidTr="0028354A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3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5211B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25242,3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25241,9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«Модернизация, технологическое развитие МУП «Специализированная похоронная служба»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благоустройство кладбищ города Барнаула на 2015-2023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благоустройство кладбищ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C61CA6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1032128,6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1031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61CA6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5211B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10580,4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5211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1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10580,4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6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8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10601,8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38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7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9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65706,7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65647,2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11796,8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11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53403,0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53403,0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53403,0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реализацию мероприятий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52053,0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52053,0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0C498C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52053,0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914077,5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913221,5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86"/>
        </w:trPr>
        <w:tc>
          <w:tcPr>
            <w:tcW w:w="3544" w:type="dxa"/>
            <w:shd w:val="clear" w:color="auto" w:fill="auto"/>
            <w:hideMark/>
          </w:tcPr>
          <w:p w:rsidR="004D1AA4" w:rsidRPr="00847169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47169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716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дополнительных мест для детей в возрасте от 2 месяцев до 3 лет в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L1590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419544,2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389 365,8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389365,8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389 365,8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389365,8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 «Комплексная безопасность в образовательных организациях, МАУ «ЦОО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389 365,8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389365,8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содействию созданию в Алтайском крае новых  мест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335908,4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1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335908,4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335908,4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53 457,4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53 457,4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53 457,4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53457,4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105167,5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105167,5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7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30019,7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инвестиционных проектов на условиях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8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90704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30252,7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90704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29960,9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90704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29960,9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29711,6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070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048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29960,9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29711,6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4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4D1AA4" w:rsidRPr="004D1AA4" w:rsidTr="00C85309">
        <w:trPr>
          <w:trHeight w:val="65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4D1AA4" w:rsidRPr="004D1AA4" w:rsidTr="00C85309">
        <w:trPr>
          <w:trHeight w:val="52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48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1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17832,3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D1AA4" w:rsidRPr="004D1AA4" w:rsidTr="00C85309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4D1AA4" w:rsidRPr="004D1AA4" w:rsidTr="00C85309">
        <w:trPr>
          <w:trHeight w:val="6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47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4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Административно-хозяйственное управление администрации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арнаула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541712,4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522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96,4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453969,4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434927,4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28354A">
        <w:trPr>
          <w:trHeight w:val="37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28354A">
        <w:trPr>
          <w:trHeight w:val="2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7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45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744F89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75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47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28354A" w:rsidRPr="004D1AA4" w:rsidTr="00C85309">
        <w:trPr>
          <w:trHeight w:val="471"/>
        </w:trPr>
        <w:tc>
          <w:tcPr>
            <w:tcW w:w="3544" w:type="dxa"/>
            <w:shd w:val="clear" w:color="auto" w:fill="auto"/>
          </w:tcPr>
          <w:p w:rsidR="0028354A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  <w:p w:rsidR="0028354A" w:rsidRPr="004D1AA4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казенными учреждениями, органами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8354A" w:rsidRPr="004D1AA4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0C24BB" w:rsidRDefault="0028354A" w:rsidP="002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28354A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96627,9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60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32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95866,5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94200,9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49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95866,5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94200,9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89908,1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88754,7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89908,1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88754,7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4D1AA4" w:rsidRPr="004D1AA4" w:rsidTr="00C85309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4D1AA4" w:rsidRPr="004D1AA4" w:rsidTr="00C85309">
        <w:trPr>
          <w:trHeight w:val="2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4D1AA4" w:rsidRPr="004D1AA4" w:rsidTr="00C85309">
        <w:trPr>
          <w:trHeight w:val="14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341613,0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324855,7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C498C" w:rsidRPr="004D1AA4" w:rsidTr="001C4586">
        <w:trPr>
          <w:trHeight w:val="361"/>
        </w:trPr>
        <w:tc>
          <w:tcPr>
            <w:tcW w:w="3544" w:type="dxa"/>
            <w:shd w:val="clear" w:color="auto" w:fill="auto"/>
          </w:tcPr>
          <w:p w:rsidR="000C498C" w:rsidRPr="004D1AA4" w:rsidRDefault="000C498C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«Совершенствование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498C" w:rsidRPr="004D1AA4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31378,4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98C" w:rsidRPr="000C24BB" w:rsidRDefault="000C498C" w:rsidP="000C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0C498C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40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0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28355,9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1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38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9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1C4586">
        <w:trPr>
          <w:trHeight w:val="68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1C4586">
        <w:trPr>
          <w:trHeight w:val="5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официального сайта города, в том числе техническое сопровождение ресурса, включая средства для создания качественного контента с последующим размещением его на сайте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4586" w:rsidRPr="004D1AA4" w:rsidTr="00C85309">
        <w:trPr>
          <w:trHeight w:val="698"/>
        </w:trPr>
        <w:tc>
          <w:tcPr>
            <w:tcW w:w="3544" w:type="dxa"/>
            <w:shd w:val="clear" w:color="auto" w:fill="auto"/>
          </w:tcPr>
          <w:p w:rsidR="001C4586" w:rsidRPr="004D1AA4" w:rsidRDefault="001C4586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4586" w:rsidRPr="004D1AA4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C4586" w:rsidRPr="000C24BB" w:rsidRDefault="001C4586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1C4586">
        <w:trPr>
          <w:trHeight w:val="4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«Социально-экономическое развитие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8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1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3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9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1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154231,6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149316,1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3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151879,4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146963,9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59201,2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1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59201,2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6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78721,5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74356,4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F359E">
        <w:trPr>
          <w:trHeight w:val="3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CF359E" w:rsidRPr="004D1AA4" w:rsidTr="00C85309">
        <w:trPr>
          <w:trHeight w:val="375"/>
        </w:trPr>
        <w:tc>
          <w:tcPr>
            <w:tcW w:w="3544" w:type="dxa"/>
            <w:shd w:val="clear" w:color="auto" w:fill="auto"/>
          </w:tcPr>
          <w:p w:rsidR="00CF359E" w:rsidRPr="004D1AA4" w:rsidRDefault="00CF359E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учреждения по обеспечению хозяйственного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359E" w:rsidRPr="000C24BB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обслуживания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3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6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142293,8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142293,8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F359E">
        <w:trPr>
          <w:trHeight w:val="58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5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4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4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141293,8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1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56962,8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4D1AA4" w:rsidRPr="004D1AA4" w:rsidTr="00CF359E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54,9</w:t>
            </w:r>
          </w:p>
        </w:tc>
      </w:tr>
      <w:tr w:rsidR="004D1AA4" w:rsidRPr="004D1AA4" w:rsidTr="0028354A">
        <w:trPr>
          <w:trHeight w:val="3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2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F359E">
        <w:trPr>
          <w:trHeight w:val="1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2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6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предпринимательства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развитие малого и среднего бизнеса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2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7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40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7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5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5681,7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5585,2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2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9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4D1AA4" w:rsidRPr="004D1AA4" w:rsidTr="00CF359E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28354A">
        <w:trPr>
          <w:trHeight w:val="35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28354A">
        <w:trPr>
          <w:trHeight w:val="3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28354A">
        <w:trPr>
          <w:trHeight w:val="1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F359E">
        <w:trPr>
          <w:trHeight w:val="36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5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Р6510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«Улучшение жилищных условий молодых семей в городе Барнауле на 2015-2021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базы данных молодых семей и предоставление субсидии молодым семьям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6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28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16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5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3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208773,2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</w:t>
            </w:r>
          </w:p>
        </w:tc>
      </w:tr>
      <w:tr w:rsidR="004D1AA4" w:rsidRPr="004D1AA4" w:rsidTr="0028354A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8356,9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8164,6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3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55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6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28354A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муниципальной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расходы комитета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4D1AA4" w:rsidRPr="004D1AA4" w:rsidTr="00C85309">
        <w:trPr>
          <w:trHeight w:val="70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4D1AA4" w:rsidRPr="004D1AA4" w:rsidTr="00CF359E">
        <w:trPr>
          <w:trHeight w:val="1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D1AA4" w:rsidRPr="004D1AA4" w:rsidTr="00CF359E">
        <w:trPr>
          <w:trHeight w:val="18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D1AA4" w:rsidRPr="004D1AA4" w:rsidTr="00C85309">
        <w:trPr>
          <w:trHeight w:val="85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3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82"/>
        </w:trPr>
        <w:tc>
          <w:tcPr>
            <w:tcW w:w="3544" w:type="dxa"/>
            <w:shd w:val="clear" w:color="auto" w:fill="auto"/>
            <w:hideMark/>
          </w:tcPr>
          <w:p w:rsidR="004D1AA4" w:rsidRPr="00C078C5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200416,3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157993,6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078C5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8C5">
              <w:rPr>
                <w:rFonts w:ascii="Times New Roman" w:eastAsia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F359E">
        <w:trPr>
          <w:trHeight w:val="18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F359E">
        <w:trPr>
          <w:trHeight w:val="59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F359E">
        <w:trPr>
          <w:trHeight w:val="18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39668,5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уставного фонда муниципальных унитарных предприятий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3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D1AA4" w:rsidRPr="004D1AA4" w:rsidTr="00C85309">
        <w:trPr>
          <w:trHeight w:val="7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4D1AA4" w:rsidRPr="004D1AA4" w:rsidTr="00C85309">
        <w:trPr>
          <w:trHeight w:val="44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18483,2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«Газификация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F359E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D1AA4" w:rsidRPr="004D1AA4" w:rsidTr="00C85309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D1AA4" w:rsidRPr="004D1AA4" w:rsidTr="00C85309">
        <w:trPr>
          <w:trHeight w:val="6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</w:tr>
      <w:tr w:rsidR="004D1AA4" w:rsidRPr="004D1AA4" w:rsidTr="00C85309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«Развитие инженерной инфраструктуры городского округа – города Барнаула на 2017-2020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56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22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F359E" w:rsidRPr="004D1AA4" w:rsidTr="00CF359E">
        <w:trPr>
          <w:trHeight w:val="222"/>
        </w:trPr>
        <w:tc>
          <w:tcPr>
            <w:tcW w:w="3544" w:type="dxa"/>
            <w:shd w:val="clear" w:color="auto" w:fill="auto"/>
          </w:tcPr>
          <w:p w:rsidR="00CF359E" w:rsidRPr="004D1AA4" w:rsidRDefault="00CF359E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F359E" w:rsidRPr="004D1AA4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F359E" w:rsidRPr="000C24BB" w:rsidRDefault="00CF359E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36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533960,0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87,3</w:t>
            </w:r>
          </w:p>
        </w:tc>
      </w:tr>
      <w:tr w:rsidR="004D1AA4" w:rsidRPr="004D1AA4" w:rsidTr="0028354A">
        <w:trPr>
          <w:trHeight w:val="190"/>
        </w:trPr>
        <w:tc>
          <w:tcPr>
            <w:tcW w:w="3544" w:type="dxa"/>
            <w:shd w:val="clear" w:color="auto" w:fill="auto"/>
            <w:hideMark/>
          </w:tcPr>
          <w:p w:rsidR="004D1AA4" w:rsidRPr="00C354F7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39906,0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39002,3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39906,0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2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66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F359E">
        <w:trPr>
          <w:trHeight w:val="3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F359E">
        <w:trPr>
          <w:trHeight w:val="59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F359E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F359E">
        <w:trPr>
          <w:trHeight w:val="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38547,9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37645,2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38547,9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37645,2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F359E">
        <w:trPr>
          <w:trHeight w:val="19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38547,9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37645,2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27597,1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26694,4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F359E">
        <w:trPr>
          <w:trHeight w:val="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4D1AA4" w:rsidRPr="004D1AA4" w:rsidTr="00C8530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23246,7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354F7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474395,1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408720,3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321547,7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256431,9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79,7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309731,8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244616,0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4D1AA4" w:rsidRPr="004D1AA4" w:rsidTr="00C85309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населения города Барнаула комфортным жильем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180691,2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127328,2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70,5</w:t>
            </w:r>
          </w:p>
        </w:tc>
      </w:tr>
      <w:tr w:rsidR="004D1AA4" w:rsidRPr="004D1AA4" w:rsidTr="00CF359E">
        <w:trPr>
          <w:trHeight w:val="30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Переселение граждан, проживающих в аварийном жилищном фонде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171520,3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</w:tr>
      <w:tr w:rsidR="004D1AA4" w:rsidRPr="004D1AA4" w:rsidTr="00CF359E">
        <w:trPr>
          <w:trHeight w:val="53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F359E">
        <w:trPr>
          <w:trHeight w:val="12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44262,8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F359E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127257,5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127257,5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28354A">
        <w:trPr>
          <w:trHeight w:val="11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Снос аварийных домов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D1AA4" w:rsidRPr="004D1AA4" w:rsidTr="00C85309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D1AA4" w:rsidRPr="004D1AA4" w:rsidTr="00CF359E">
        <w:trPr>
          <w:trHeight w:val="463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D1AA4" w:rsidRPr="004D1AA4" w:rsidTr="00CF359E">
        <w:trPr>
          <w:trHeight w:val="3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</w:p>
        </w:tc>
      </w:tr>
      <w:tr w:rsidR="004D1AA4" w:rsidRPr="004D1AA4" w:rsidTr="00CF359E">
        <w:trPr>
          <w:trHeight w:val="5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</w:p>
        </w:tc>
      </w:tr>
      <w:tr w:rsidR="004D1AA4" w:rsidRPr="004D1AA4" w:rsidTr="00CF359E">
        <w:trPr>
          <w:trHeight w:val="149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63,1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129040,6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117287,8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4D1AA4" w:rsidRPr="004D1AA4" w:rsidTr="00C85309">
        <w:trPr>
          <w:trHeight w:val="3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101168,4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101168,4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4D1AA4" w:rsidRPr="004D1AA4" w:rsidTr="00CF359E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101168,4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4D1AA4" w:rsidRPr="004D1AA4" w:rsidTr="00C85309">
        <w:trPr>
          <w:trHeight w:val="3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F05740">
        <w:trPr>
          <w:trHeight w:val="47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незаселенных муниципальных жилых помещений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дополнительных взносов на капитальный ремонт общего имущества многоквартирных домов в части муниципальной доли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Р6000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6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города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S9602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доступности для горожан услуг общих отделений бань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117558,1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B97887">
        <w:trPr>
          <w:trHeight w:val="11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«Благоустройство территории жилой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застройки города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техники, оборудования для нужд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города Барнаула» на 2018-2022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109881,5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109659,4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109881,5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109659,4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реализацию мероприятий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28354A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Р5550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33273,8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32936,9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30266,4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30266,4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30266,4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29292,5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29292,5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29086,2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8354A">
        <w:trPr>
          <w:trHeight w:val="103"/>
        </w:trPr>
        <w:tc>
          <w:tcPr>
            <w:tcW w:w="3544" w:type="dxa"/>
            <w:shd w:val="clear" w:color="auto" w:fill="auto"/>
            <w:hideMark/>
          </w:tcPr>
          <w:p w:rsidR="004D1AA4" w:rsidRPr="00C354F7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19658,9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18689,5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354F7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4F7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4D1AA4" w:rsidRPr="004D1AA4" w:rsidTr="0028354A">
        <w:trPr>
          <w:trHeight w:val="13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«Барнаул – комфортный город» на 2015-2025 годы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28354A" w:rsidRPr="004D1AA4" w:rsidTr="0028354A">
        <w:trPr>
          <w:trHeight w:val="920"/>
        </w:trPr>
        <w:tc>
          <w:tcPr>
            <w:tcW w:w="3544" w:type="dxa"/>
            <w:shd w:val="clear" w:color="auto" w:fill="auto"/>
          </w:tcPr>
          <w:p w:rsidR="0028354A" w:rsidRPr="004D1AA4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населения города Барнаула</w:t>
            </w:r>
          </w:p>
          <w:p w:rsidR="0028354A" w:rsidRPr="004D1AA4" w:rsidRDefault="0028354A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комфортным жильем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8354A" w:rsidRPr="004D1AA4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18680,5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54A" w:rsidRPr="000C24BB" w:rsidRDefault="0028354A" w:rsidP="00F0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4D1AA4" w:rsidRPr="004D1AA4" w:rsidTr="00C85309">
        <w:trPr>
          <w:trHeight w:val="148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федеральными законами от 12 января 1995 года №5-ФЗ «О ветеранах» и от 24 ноября 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Федеральным законом от 24 ноября 1995 года № 181-ФЗ “О социальной защите инвалидов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 палата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9706,7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21E0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9706,7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9691,1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1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47274,5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C21E0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16838,9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15036,8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C21E0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E08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15036,8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«Градостроительная политика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расходы комитета по строительству, архитектуре и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4D1AA4" w:rsidRPr="004D1AA4" w:rsidTr="00F05740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A676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5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36"/>
        </w:trPr>
        <w:tc>
          <w:tcPr>
            <w:tcW w:w="3544" w:type="dxa"/>
            <w:shd w:val="clear" w:color="auto" w:fill="auto"/>
            <w:hideMark/>
          </w:tcPr>
          <w:p w:rsidR="004D1AA4" w:rsidRPr="00F2086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30435,6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30180,5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30435,6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«Градостроительная политика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A6766F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28496,2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19253,3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19078,1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18346,6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18346,6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A6766F">
        <w:trPr>
          <w:trHeight w:val="18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260820,6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552C31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 w:rsidR="004D1AA4" w:rsidRPr="0055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F2086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1917,6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F2086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6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A6766F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именных стипендий администрации города Барнаула за спортивные достижения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258734,0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258695,7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248455,5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F4FD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248455,0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F4FD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FD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246979,5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4940,4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233784,8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233784,8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225280,3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225280,3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212547,8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168908,1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168908,1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муниципальных учреждений дополнительного образования в сфере физической культуры и спорта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по оплате труда работников муниципальных учреждений дополнительного образования в сфере физической культуры и спорта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инфраструктуры спортивных школ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муниципальной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190238,7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552C31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 w:rsidR="004D1AA4" w:rsidRPr="0055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F05740">
        <w:trPr>
          <w:trHeight w:val="114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178317,2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165670,9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22545,7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22545,7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4D1AA4" w:rsidRPr="004D1AA4" w:rsidTr="00F05740">
        <w:trPr>
          <w:trHeight w:val="1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146123,7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135258,2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146123,7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135258,2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146123,7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135258,2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бюджета города субсидий на возмещение недополученных доходов по предоставлению льгот в общих отделениях бань пенсионерам по возрасту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единовременных денежных выплат молодым семьям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D1AA4" w:rsidRPr="004D1AA4" w:rsidTr="00C85309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администрации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118196,6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108619,8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A6766F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117810,3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117810,3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108295,7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«Социальная поддержка населения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A6766F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505977,7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504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552C31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F4C9A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11686,6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11686,3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F4C9A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9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196874,3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196874,3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196544,3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176206,9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176206,9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176206,9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176206,9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муниципальных учреждений дополнительного образования в сфере культуры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по оплате труда работников муниципальных учреждений дополнительного образования в сфере культуры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дополнительного образования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269859,7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268657,9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248922,2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248920,4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248845,4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248847,2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248845,4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муниципальных учреждений в сфере культуры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по оплате труда работников муниципальных учреждений в сфере культуры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65778,3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130017,7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130015,9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120977,2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120977,2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120977,2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120977,2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20937,5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20426,6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16732,1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4D1AA4" w:rsidRPr="004D1AA4" w:rsidTr="00290057">
        <w:trPr>
          <w:trHeight w:val="9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комитета по культуре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40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27557,1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средств массовой информации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Комитет по образованию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8F4FDF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4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6598657,9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2946A6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565325,5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F4FD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F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39966,1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39966,1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6284700,8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6276991,6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2863346,0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2861286,1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2859646,9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2857587,0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  дошкольного  образования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2754289,9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2753425,6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1502023,5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1501991,5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1243537,6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1243505,6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258485,9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258485,9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муниципальных дошкольных учреждений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121484,4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121484,4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121484,4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121484,4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102936,4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18548,0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1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1129382,0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1128549,7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1126229,5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1126033,6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932503,9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932503,9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186425,5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186425,5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по оплате труда работников муниципальных дошкольных учреждений в связи с увеличением в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104084,3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102888,7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71258,1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71258,1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63690,1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63690,1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L0272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854030,6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2851725,4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7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2841522,3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2839217,1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общего образования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2702559,3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434666,5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389464,9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45201,6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0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</w:t>
            </w: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2267892,8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2268996,0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2267654,8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</w:t>
            </w:r>
            <w:r w:rsidRPr="006B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2175615,8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85 148,5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85148,5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6 890,5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108483,7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76063,2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74232,1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74232,1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32420,5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32420,5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290057">
        <w:trPr>
          <w:trHeight w:val="2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Компенсационные выплаты на питание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4D1AA4" w:rsidRPr="004D1AA4" w:rsidTr="00B97887">
        <w:trPr>
          <w:trHeight w:val="11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61,7</w:t>
            </w:r>
          </w:p>
        </w:tc>
      </w:tr>
      <w:tr w:rsidR="004D1AA4" w:rsidRPr="004D1AA4" w:rsidTr="00C85309">
        <w:trPr>
          <w:trHeight w:val="10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(меры социальной поддержки) на питание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19379,9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6B764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4D1AA4"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18619,7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333318,5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333318,5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327008,1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326960,6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304814,9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304767,4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304814,9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304767,4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муниципальных учреждений дополнительного образования в сфере образования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21993,2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по оплате труда работников муниципальных учреждений дополнительного образования в сфере образования в связи с увеличением в 2018 году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0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101728,8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101728,8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дополнительного образования и молодежной политики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«Организация отдыха и занятости детей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100475,0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97543,9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отдыха и оздоровления детей на условиях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86562,6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55391,4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52542,6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38754,2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34023,6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S3212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34023,6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34020,0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«Совершенствование системы сопровождения и поддержки педагогических работников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2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«Комплексная безопасность в образовательных организациях, МАУ «ЦОО «Каникулы»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25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129298,2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128932,8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123763,5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123471,3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«Развитие общего образования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122946,6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22196,0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A6766F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21733,7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21694,1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21733,7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21694,1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100483,1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100233,9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84162,4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84153,8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84162,4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84153,8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меры по профилактике зависимых состояний и противодействию незаконному обороту наркотиков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273991,0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248367,8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248367,8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и молодежной политики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248367,8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248367,8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70814,0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45319,5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70711,9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45282,2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57903,3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37934,9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26891,6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26869,6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26810,9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26789,1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26810,9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26789,1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163220,8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162743,3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162743,3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9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«Управление по делам гражданской обороны и чрезвычайным ситуациям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69476,1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E2B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2B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99,4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D81363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D81363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3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14615,8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54860,3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54463,2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54659,6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54262,5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54518,6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54518,6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5756,1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48648,1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48377,7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41475,2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41475,2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местного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4D1AA4" w:rsidRPr="004D1AA4" w:rsidTr="00290057">
        <w:trPr>
          <w:trHeight w:val="8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50148,9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E2B4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2B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38448,9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37838,9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25136,3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25409,5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25003,8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25180,2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24774,5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органов местного самоуправления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12573,9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A6766F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недвижимости, признание прав и регулирование отношений по муниципальной собственности в сфере управления земельными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ресурсами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290057" w:rsidRPr="004D1AA4" w:rsidTr="00C85309">
        <w:trPr>
          <w:trHeight w:val="435"/>
        </w:trPr>
        <w:tc>
          <w:tcPr>
            <w:tcW w:w="3544" w:type="dxa"/>
            <w:shd w:val="clear" w:color="auto" w:fill="auto"/>
          </w:tcPr>
          <w:p w:rsidR="00290057" w:rsidRPr="004D1AA4" w:rsidRDefault="00290057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90057" w:rsidRPr="004D1AA4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90057" w:rsidRPr="000C24BB" w:rsidRDefault="00290057" w:rsidP="00E7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A6766F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5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2823,0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70851,7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0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6490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53562,2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53037,0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B7030D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30D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36451,4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35991,0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36219,0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35758,6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36026,3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35565,9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30491,4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30491,4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30189,0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органов местного самоуправления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24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16776,7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16754,2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A6766F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29005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290057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«Совершенствование муниципального управления и развитие гражданского </w:t>
            </w:r>
          </w:p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3068,6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10150,8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7599,4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3969,2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3969,2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3710,9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65605,1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6490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51129,9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49923,1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32988,2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32361,2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32848,5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32221,5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32488,5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31861,5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27615,9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4D1AA4" w:rsidRPr="004D1AA4" w:rsidTr="00B9788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органов местного самоуправления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4042,6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4042,5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2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7F491F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8093,1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7F491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1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6142,7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S0260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3978,5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3731,8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</w:tr>
      <w:tr w:rsidR="004D1AA4" w:rsidRPr="004D1AA4" w:rsidTr="00A6766F">
        <w:trPr>
          <w:trHeight w:val="193"/>
        </w:trPr>
        <w:tc>
          <w:tcPr>
            <w:tcW w:w="3544" w:type="dxa"/>
            <w:shd w:val="clear" w:color="auto" w:fill="auto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E522C8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22C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9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55525,2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6490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98,7</w:t>
            </w:r>
          </w:p>
        </w:tc>
      </w:tr>
      <w:tr w:rsidR="004D1AA4" w:rsidRPr="004D1AA4" w:rsidTr="00A6766F">
        <w:trPr>
          <w:trHeight w:val="132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38729,0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38202,9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23551,4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23588,3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23334,6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23456,8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23203,1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A6766F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20478,8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органов местного самоуправления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14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14350,0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2590,4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земельными ресурсами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Р7380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7478,4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3771,0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8446,4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8446,4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муниципальной </w:t>
            </w: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3385,7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3385,7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828,1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86330,5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0F786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 w:rsidR="004D1AA4" w:rsidRPr="004D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96490F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58274,0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57166,8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C600E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00E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41779,9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40847,8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B97887">
        <w:trPr>
          <w:trHeight w:val="1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41500,2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40568,2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41218,5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40286,5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35306,9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35306,9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35011,5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5704,4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5156,6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дополнительных расходов по оплате труда работников органов местного самоуправления в связи с увеличением в 2018 году минимального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16161,0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16063,5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29005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«Совершенствование муниципального управления и развитие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3358,9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3352,6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«Электронный муниципалитет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«Совершенствование кадрового обеспечения муниципального управления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гражданского общества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3034,8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3034,8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A6766F">
        <w:trPr>
          <w:trHeight w:val="218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955,2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D1AA4" w:rsidRPr="004D1AA4" w:rsidTr="00C85309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12454,9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27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12215,4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12215,4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290057">
        <w:trPr>
          <w:trHeight w:val="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B97887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21434,7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20436,4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21434,7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20436,4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4D1AA4" w:rsidRPr="004D1AA4" w:rsidTr="0089202C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«Благоустройство, экологическая безопасность и природопользование города Барнаула на 2015 - 2040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7364,3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6811,1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Р2700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4811,2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9259,2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3948,5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4020,7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3948,5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4C5">
        <w:trPr>
          <w:trHeight w:val="164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3784,2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4D1AA4" w:rsidRPr="004D1AA4" w:rsidTr="00C85309">
        <w:trPr>
          <w:trHeight w:val="106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13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3182,3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3182,3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89202C">
        <w:trPr>
          <w:trHeight w:val="83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4C5">
        <w:trPr>
          <w:trHeight w:val="81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4C5">
        <w:trPr>
          <w:trHeight w:val="126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и обеспечение предоставления муниципальных услуг в сфере культуры города Барнаула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309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арнаула</w:t>
            </w:r>
            <w:proofErr w:type="spellEnd"/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309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89202C">
        <w:trPr>
          <w:trHeight w:val="736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1370,1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8A26A0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A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4C5">
        <w:trPr>
          <w:trHeight w:val="82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городе Барнауле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4C5">
        <w:trPr>
          <w:trHeight w:val="567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«Барнаул спортивный на 2015-2020 годы»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4C5">
        <w:trPr>
          <w:trHeight w:val="801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4D1AA4" w:rsidTr="00C85309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4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4D1AA4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0C24BB" w:rsidRDefault="004D1AA4" w:rsidP="002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4B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1AA4" w:rsidRPr="002946A6" w:rsidTr="008A26A0">
        <w:trPr>
          <w:trHeight w:val="270"/>
        </w:trPr>
        <w:tc>
          <w:tcPr>
            <w:tcW w:w="3544" w:type="dxa"/>
            <w:shd w:val="clear" w:color="auto" w:fill="auto"/>
            <w:hideMark/>
          </w:tcPr>
          <w:p w:rsidR="004D1AA4" w:rsidRPr="002946A6" w:rsidRDefault="004D1AA4" w:rsidP="004D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AA4" w:rsidRPr="002946A6" w:rsidRDefault="002946A6" w:rsidP="008A26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13180045,9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12946639,2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1AA4" w:rsidRPr="002946A6" w:rsidRDefault="004D1AA4" w:rsidP="008A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46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98,2</w:t>
            </w:r>
          </w:p>
        </w:tc>
      </w:tr>
    </w:tbl>
    <w:p w:rsidR="00547EA5" w:rsidRDefault="00547EA5" w:rsidP="00547EA5">
      <w:pPr>
        <w:spacing w:after="0"/>
        <w:ind w:right="-285"/>
        <w:rPr>
          <w:rFonts w:ascii="Times New Roman" w:hAnsi="Times New Roman" w:cs="Times New Roman"/>
          <w:sz w:val="24"/>
          <w:szCs w:val="24"/>
        </w:rPr>
      </w:pPr>
    </w:p>
    <w:p w:rsidR="00091D1F" w:rsidRDefault="00E702FE" w:rsidP="00091D1F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18270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2811"/>
        <w:gridCol w:w="5459"/>
      </w:tblGrid>
      <w:tr w:rsidR="00091D1F" w:rsidRPr="003B0AEF" w:rsidTr="00091D1F">
        <w:trPr>
          <w:trHeight w:val="330"/>
        </w:trPr>
        <w:tc>
          <w:tcPr>
            <w:tcW w:w="1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1F" w:rsidRPr="003B0AEF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по бюджету, налогам</w:t>
            </w:r>
          </w:p>
        </w:tc>
      </w:tr>
      <w:tr w:rsidR="00091D1F" w:rsidRPr="003B0AEF" w:rsidTr="00091D1F">
        <w:trPr>
          <w:gridAfter w:val="1"/>
          <w:wAfter w:w="5459" w:type="dxa"/>
          <w:trHeight w:val="80"/>
        </w:trPr>
        <w:tc>
          <w:tcPr>
            <w:tcW w:w="1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1D1F" w:rsidRPr="003B0AEF" w:rsidRDefault="00091D1F" w:rsidP="00091D1F">
            <w:pPr>
              <w:spacing w:after="0" w:line="240" w:lineRule="auto"/>
              <w:ind w:left="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финансам городской Думы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B97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  <w:proofErr w:type="spellEnd"/>
          </w:p>
        </w:tc>
      </w:tr>
    </w:tbl>
    <w:p w:rsidR="00417B7A" w:rsidRDefault="00E702FE" w:rsidP="00547EA5">
      <w:pPr>
        <w:spacing w:after="0"/>
        <w:ind w:right="-285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47EA5" w:rsidRPr="00D16F11" w:rsidRDefault="00547EA5" w:rsidP="00417B7A">
      <w:pPr>
        <w:spacing w:after="0"/>
        <w:ind w:right="-285" w:hanging="1276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финансам,</w:t>
      </w:r>
    </w:p>
    <w:p w:rsidR="00547EA5" w:rsidRPr="00852BA7" w:rsidRDefault="00E702FE" w:rsidP="00526083">
      <w:pPr>
        <w:spacing w:after="0"/>
        <w:ind w:right="-1" w:hanging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>налоговой и кредитной политике</w:t>
      </w:r>
      <w:r w:rsidR="00852B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EA5" w:rsidRPr="00D16F11">
        <w:rPr>
          <w:rFonts w:ascii="Times New Roman" w:hAnsi="Times New Roman" w:cs="Times New Roman"/>
          <w:color w:val="000000"/>
          <w:sz w:val="28"/>
          <w:szCs w:val="28"/>
        </w:rPr>
        <w:t>города Барнаула</w:t>
      </w:r>
      <w:r w:rsidR="00547EA5" w:rsidRPr="00D16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52B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B662C">
        <w:rPr>
          <w:rFonts w:ascii="Times New Roman" w:hAnsi="Times New Roman" w:cs="Times New Roman"/>
          <w:sz w:val="28"/>
          <w:szCs w:val="28"/>
        </w:rPr>
        <w:t xml:space="preserve">  </w:t>
      </w:r>
      <w:r w:rsidR="0085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2BA7" w:rsidRPr="00D16F11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  <w:r w:rsidR="00547EA5" w:rsidRPr="00D16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sectPr w:rsidR="00547EA5" w:rsidRPr="00852BA7" w:rsidSect="00290057">
      <w:headerReference w:type="default" r:id="rId8"/>
      <w:headerReference w:type="first" r:id="rId9"/>
      <w:pgSz w:w="11906" w:h="16838"/>
      <w:pgMar w:top="567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F7" w:rsidRDefault="00C354F7" w:rsidP="00371DB5">
      <w:pPr>
        <w:spacing w:after="0" w:line="240" w:lineRule="auto"/>
      </w:pPr>
      <w:r>
        <w:separator/>
      </w:r>
    </w:p>
  </w:endnote>
  <w:endnote w:type="continuationSeparator" w:id="0">
    <w:p w:rsidR="00C354F7" w:rsidRDefault="00C354F7" w:rsidP="003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F7" w:rsidRDefault="00C354F7" w:rsidP="00371DB5">
      <w:pPr>
        <w:spacing w:after="0" w:line="240" w:lineRule="auto"/>
      </w:pPr>
      <w:r>
        <w:separator/>
      </w:r>
    </w:p>
  </w:footnote>
  <w:footnote w:type="continuationSeparator" w:id="0">
    <w:p w:rsidR="00C354F7" w:rsidRDefault="00C354F7" w:rsidP="003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25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54F7" w:rsidRDefault="00C354F7" w:rsidP="00E702FE">
        <w:pPr>
          <w:pStyle w:val="a3"/>
          <w:tabs>
            <w:tab w:val="clear" w:pos="9355"/>
          </w:tabs>
          <w:jc w:val="right"/>
        </w:pPr>
        <w:r>
          <w:t xml:space="preserve">   </w:t>
        </w:r>
        <w:r w:rsidRPr="009121AD">
          <w:rPr>
            <w:rFonts w:ascii="Times New Roman" w:hAnsi="Times New Roman" w:cs="Times New Roman"/>
          </w:rPr>
          <w:fldChar w:fldCharType="begin"/>
        </w:r>
        <w:r w:rsidRPr="009121AD">
          <w:rPr>
            <w:rFonts w:ascii="Times New Roman" w:hAnsi="Times New Roman" w:cs="Times New Roman"/>
          </w:rPr>
          <w:instrText xml:space="preserve"> PAGE   \* MERGEFORMAT </w:instrText>
        </w:r>
        <w:r w:rsidRPr="009121AD">
          <w:rPr>
            <w:rFonts w:ascii="Times New Roman" w:hAnsi="Times New Roman" w:cs="Times New Roman"/>
          </w:rPr>
          <w:fldChar w:fldCharType="separate"/>
        </w:r>
        <w:r w:rsidR="000F7864">
          <w:rPr>
            <w:rFonts w:ascii="Times New Roman" w:hAnsi="Times New Roman" w:cs="Times New Roman"/>
            <w:noProof/>
          </w:rPr>
          <w:t>18</w:t>
        </w:r>
        <w:r w:rsidRPr="009121A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354F7" w:rsidRPr="00542A05" w:rsidRDefault="00C354F7" w:rsidP="00542A05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7" w:rsidRDefault="00C354F7">
    <w:pPr>
      <w:pStyle w:val="a3"/>
    </w:pPr>
  </w:p>
  <w:p w:rsidR="00C354F7" w:rsidRDefault="00C35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BB"/>
    <w:rsid w:val="00064E15"/>
    <w:rsid w:val="00091D1F"/>
    <w:rsid w:val="000A5AF2"/>
    <w:rsid w:val="000B7248"/>
    <w:rsid w:val="000C24BB"/>
    <w:rsid w:val="000C498C"/>
    <w:rsid w:val="000D2D89"/>
    <w:rsid w:val="000E6D1E"/>
    <w:rsid w:val="000E7723"/>
    <w:rsid w:val="000F5735"/>
    <w:rsid w:val="000F7864"/>
    <w:rsid w:val="00101D04"/>
    <w:rsid w:val="001375C3"/>
    <w:rsid w:val="00154B47"/>
    <w:rsid w:val="00161FB6"/>
    <w:rsid w:val="00187327"/>
    <w:rsid w:val="0019386C"/>
    <w:rsid w:val="001A3588"/>
    <w:rsid w:val="001B5B85"/>
    <w:rsid w:val="001B662C"/>
    <w:rsid w:val="001C4586"/>
    <w:rsid w:val="001E047C"/>
    <w:rsid w:val="001F6B4B"/>
    <w:rsid w:val="002121EA"/>
    <w:rsid w:val="0022029E"/>
    <w:rsid w:val="00223F6F"/>
    <w:rsid w:val="002309A8"/>
    <w:rsid w:val="00236C77"/>
    <w:rsid w:val="00255510"/>
    <w:rsid w:val="00257A77"/>
    <w:rsid w:val="00275C7D"/>
    <w:rsid w:val="00275D74"/>
    <w:rsid w:val="0028354A"/>
    <w:rsid w:val="00290057"/>
    <w:rsid w:val="00291F9C"/>
    <w:rsid w:val="002946A6"/>
    <w:rsid w:val="002A23FF"/>
    <w:rsid w:val="002A4BB8"/>
    <w:rsid w:val="002C1789"/>
    <w:rsid w:val="002D3F8B"/>
    <w:rsid w:val="002F0411"/>
    <w:rsid w:val="0030301F"/>
    <w:rsid w:val="003058BC"/>
    <w:rsid w:val="00317B36"/>
    <w:rsid w:val="0032176C"/>
    <w:rsid w:val="003362E8"/>
    <w:rsid w:val="00336753"/>
    <w:rsid w:val="00371DB5"/>
    <w:rsid w:val="00382A7F"/>
    <w:rsid w:val="00392B92"/>
    <w:rsid w:val="003A5B02"/>
    <w:rsid w:val="003B78C3"/>
    <w:rsid w:val="003F7167"/>
    <w:rsid w:val="0041609D"/>
    <w:rsid w:val="00417B7A"/>
    <w:rsid w:val="00424DC5"/>
    <w:rsid w:val="0045211B"/>
    <w:rsid w:val="0048508A"/>
    <w:rsid w:val="004A0C55"/>
    <w:rsid w:val="004B1058"/>
    <w:rsid w:val="004C3A10"/>
    <w:rsid w:val="004C600E"/>
    <w:rsid w:val="004C6A4C"/>
    <w:rsid w:val="004D1AA4"/>
    <w:rsid w:val="004D3023"/>
    <w:rsid w:val="004F055F"/>
    <w:rsid w:val="004F14DE"/>
    <w:rsid w:val="004F3F38"/>
    <w:rsid w:val="004F4C9A"/>
    <w:rsid w:val="004F7710"/>
    <w:rsid w:val="00507C74"/>
    <w:rsid w:val="005229F3"/>
    <w:rsid w:val="005253D8"/>
    <w:rsid w:val="00526083"/>
    <w:rsid w:val="00542A05"/>
    <w:rsid w:val="00544AE3"/>
    <w:rsid w:val="00547EA5"/>
    <w:rsid w:val="00552C31"/>
    <w:rsid w:val="00557FA6"/>
    <w:rsid w:val="00571A43"/>
    <w:rsid w:val="0058051D"/>
    <w:rsid w:val="0058546B"/>
    <w:rsid w:val="005A0D5A"/>
    <w:rsid w:val="005A10BB"/>
    <w:rsid w:val="005B1AD6"/>
    <w:rsid w:val="005C6486"/>
    <w:rsid w:val="005C676B"/>
    <w:rsid w:val="005D392E"/>
    <w:rsid w:val="006326CF"/>
    <w:rsid w:val="00646744"/>
    <w:rsid w:val="0065602A"/>
    <w:rsid w:val="00656095"/>
    <w:rsid w:val="00677793"/>
    <w:rsid w:val="00691563"/>
    <w:rsid w:val="006A239A"/>
    <w:rsid w:val="006A4B34"/>
    <w:rsid w:val="006B7644"/>
    <w:rsid w:val="006C7966"/>
    <w:rsid w:val="006E5C04"/>
    <w:rsid w:val="006F6410"/>
    <w:rsid w:val="006F75D5"/>
    <w:rsid w:val="00716C31"/>
    <w:rsid w:val="00744F89"/>
    <w:rsid w:val="007622DC"/>
    <w:rsid w:val="007757CC"/>
    <w:rsid w:val="00782FE2"/>
    <w:rsid w:val="007C3A6C"/>
    <w:rsid w:val="007C48DD"/>
    <w:rsid w:val="007F491F"/>
    <w:rsid w:val="007F6DA8"/>
    <w:rsid w:val="008219B5"/>
    <w:rsid w:val="00831F75"/>
    <w:rsid w:val="00846CD9"/>
    <w:rsid w:val="00847169"/>
    <w:rsid w:val="00852BA7"/>
    <w:rsid w:val="00884E8F"/>
    <w:rsid w:val="0089202C"/>
    <w:rsid w:val="008A26A0"/>
    <w:rsid w:val="008A527F"/>
    <w:rsid w:val="008A6677"/>
    <w:rsid w:val="008C0AF8"/>
    <w:rsid w:val="008E3B0D"/>
    <w:rsid w:val="008F4FDF"/>
    <w:rsid w:val="00907048"/>
    <w:rsid w:val="009121AD"/>
    <w:rsid w:val="00913101"/>
    <w:rsid w:val="00913EC6"/>
    <w:rsid w:val="00944DC5"/>
    <w:rsid w:val="009627AA"/>
    <w:rsid w:val="0096490F"/>
    <w:rsid w:val="00974901"/>
    <w:rsid w:val="00982A8B"/>
    <w:rsid w:val="009A4E82"/>
    <w:rsid w:val="009A5EC2"/>
    <w:rsid w:val="00A01682"/>
    <w:rsid w:val="00A05B50"/>
    <w:rsid w:val="00A429C5"/>
    <w:rsid w:val="00A44AC5"/>
    <w:rsid w:val="00A547C4"/>
    <w:rsid w:val="00A63ED2"/>
    <w:rsid w:val="00A6766F"/>
    <w:rsid w:val="00A73165"/>
    <w:rsid w:val="00A76BEB"/>
    <w:rsid w:val="00A85297"/>
    <w:rsid w:val="00A942D1"/>
    <w:rsid w:val="00A96788"/>
    <w:rsid w:val="00AA3A43"/>
    <w:rsid w:val="00AB10A0"/>
    <w:rsid w:val="00AC43C5"/>
    <w:rsid w:val="00AE00E5"/>
    <w:rsid w:val="00AE17FA"/>
    <w:rsid w:val="00B05702"/>
    <w:rsid w:val="00B401B0"/>
    <w:rsid w:val="00B53D2B"/>
    <w:rsid w:val="00B7030D"/>
    <w:rsid w:val="00B80890"/>
    <w:rsid w:val="00B82785"/>
    <w:rsid w:val="00B918EF"/>
    <w:rsid w:val="00B97887"/>
    <w:rsid w:val="00BA1508"/>
    <w:rsid w:val="00BE1343"/>
    <w:rsid w:val="00C078C5"/>
    <w:rsid w:val="00C10CF7"/>
    <w:rsid w:val="00C21E08"/>
    <w:rsid w:val="00C354F7"/>
    <w:rsid w:val="00C41A28"/>
    <w:rsid w:val="00C616C1"/>
    <w:rsid w:val="00C61CA6"/>
    <w:rsid w:val="00C62F8A"/>
    <w:rsid w:val="00C71423"/>
    <w:rsid w:val="00C750C8"/>
    <w:rsid w:val="00C76FE6"/>
    <w:rsid w:val="00C85309"/>
    <w:rsid w:val="00C854C5"/>
    <w:rsid w:val="00C966B4"/>
    <w:rsid w:val="00CB4493"/>
    <w:rsid w:val="00CD204E"/>
    <w:rsid w:val="00CE42B9"/>
    <w:rsid w:val="00CF359E"/>
    <w:rsid w:val="00D02CC9"/>
    <w:rsid w:val="00D11D13"/>
    <w:rsid w:val="00D161D4"/>
    <w:rsid w:val="00D16F11"/>
    <w:rsid w:val="00D70886"/>
    <w:rsid w:val="00D81363"/>
    <w:rsid w:val="00D9090B"/>
    <w:rsid w:val="00DB2EE7"/>
    <w:rsid w:val="00DD0898"/>
    <w:rsid w:val="00DF71B6"/>
    <w:rsid w:val="00E12AF2"/>
    <w:rsid w:val="00E16465"/>
    <w:rsid w:val="00E217F7"/>
    <w:rsid w:val="00E50CF8"/>
    <w:rsid w:val="00E522C8"/>
    <w:rsid w:val="00E702FE"/>
    <w:rsid w:val="00E710B8"/>
    <w:rsid w:val="00E95856"/>
    <w:rsid w:val="00EB7D69"/>
    <w:rsid w:val="00ED05CC"/>
    <w:rsid w:val="00ED7C80"/>
    <w:rsid w:val="00EE0DA3"/>
    <w:rsid w:val="00EE2B48"/>
    <w:rsid w:val="00EE5617"/>
    <w:rsid w:val="00EF7075"/>
    <w:rsid w:val="00F02917"/>
    <w:rsid w:val="00F05740"/>
    <w:rsid w:val="00F060D8"/>
    <w:rsid w:val="00F0696B"/>
    <w:rsid w:val="00F20860"/>
    <w:rsid w:val="00F25126"/>
    <w:rsid w:val="00F45188"/>
    <w:rsid w:val="00F571B4"/>
    <w:rsid w:val="00F7380F"/>
    <w:rsid w:val="00F84023"/>
    <w:rsid w:val="00FA1F8A"/>
    <w:rsid w:val="00FC2972"/>
    <w:rsid w:val="00FD658F"/>
    <w:rsid w:val="00FF1920"/>
    <w:rsid w:val="00FF35D8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A3A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A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A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DB5"/>
  </w:style>
  <w:style w:type="paragraph" w:styleId="a5">
    <w:name w:val="footer"/>
    <w:basedOn w:val="a"/>
    <w:link w:val="a6"/>
    <w:uiPriority w:val="99"/>
    <w:unhideWhenUsed/>
    <w:rsid w:val="0037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DB5"/>
  </w:style>
  <w:style w:type="paragraph" w:styleId="a7">
    <w:name w:val="Balloon Text"/>
    <w:basedOn w:val="a"/>
    <w:link w:val="a8"/>
    <w:uiPriority w:val="99"/>
    <w:semiHidden/>
    <w:unhideWhenUsed/>
    <w:rsid w:val="0077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C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A3A4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3A4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A3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2099C-DC2C-434C-8754-1FB53A18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105</Pages>
  <Words>41083</Words>
  <Characters>234179</Characters>
  <Application>Microsoft Office Word</Application>
  <DocSecurity>0</DocSecurity>
  <Lines>1951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274713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Анастасия Геннадьевна Михова</cp:lastModifiedBy>
  <cp:revision>101</cp:revision>
  <cp:lastPrinted>2019-03-21T08:15:00Z</cp:lastPrinted>
  <dcterms:created xsi:type="dcterms:W3CDTF">2016-03-21T05:19:00Z</dcterms:created>
  <dcterms:modified xsi:type="dcterms:W3CDTF">2019-03-21T08:23:00Z</dcterms:modified>
</cp:coreProperties>
</file>